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F40F3" w:rsidRPr="00F42C24" w:rsidTr="00A810A1">
        <w:tc>
          <w:tcPr>
            <w:tcW w:w="1809" w:type="dxa"/>
            <w:hideMark/>
          </w:tcPr>
          <w:p w:rsidR="00BF40F3" w:rsidRPr="00F42C24" w:rsidRDefault="00BF40F3" w:rsidP="00A810A1">
            <w:pPr>
              <w:spacing w:after="0" w:line="240" w:lineRule="auto"/>
              <w:rPr>
                <w:b/>
                <w:noProof/>
                <w:sz w:val="32"/>
                <w:szCs w:val="32"/>
              </w:rPr>
            </w:pPr>
            <w:r w:rsidRPr="00F42C24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542BD0" wp14:editId="5F21AE4A">
                  <wp:extent cx="906145" cy="829945"/>
                  <wp:effectExtent l="19050" t="0" r="8255" b="0"/>
                  <wp:docPr id="1" name="Рисунок 1" descr="ПОУ МАСТ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У МАСТ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BF40F3" w:rsidRPr="00F42C24" w:rsidRDefault="00BF40F3" w:rsidP="00A8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Профессиональное образовательное учреждение</w:t>
            </w:r>
          </w:p>
          <w:p w:rsidR="00BF40F3" w:rsidRPr="00F42C24" w:rsidRDefault="00BF40F3" w:rsidP="00A810A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"Международная академия современных технологий"</w:t>
            </w:r>
          </w:p>
          <w:p w:rsidR="00BF40F3" w:rsidRPr="00F42C24" w:rsidRDefault="00BF40F3" w:rsidP="00A810A1">
            <w:pPr>
              <w:pStyle w:val="a4"/>
              <w:widowControl w:val="0"/>
              <w:rPr>
                <w:bCs w:val="0"/>
                <w:szCs w:val="28"/>
              </w:rPr>
            </w:pPr>
            <w:r w:rsidRPr="00F42C24">
              <w:rPr>
                <w:noProof/>
                <w:szCs w:val="28"/>
              </w:rPr>
              <w:t xml:space="preserve">Положение </w:t>
            </w:r>
            <w:r w:rsidRPr="00F42C24">
              <w:rPr>
                <w:bCs w:val="0"/>
                <w:szCs w:val="28"/>
              </w:rPr>
              <w:t xml:space="preserve">о </w:t>
            </w:r>
            <w:r>
              <w:rPr>
                <w:bCs w:val="0"/>
                <w:szCs w:val="28"/>
              </w:rPr>
              <w:t>Студенческом совете</w:t>
            </w:r>
          </w:p>
          <w:p w:rsidR="00BF40F3" w:rsidRPr="00F42C24" w:rsidRDefault="00BF40F3" w:rsidP="00BF4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04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ждено приказом директора от  03</w:t>
            </w:r>
            <w:r w:rsidRPr="00ED049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сентября 2019 г.  №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01/16</w:t>
            </w:r>
          </w:p>
        </w:tc>
      </w:tr>
    </w:tbl>
    <w:p w:rsidR="00F61964" w:rsidRDefault="00F61964" w:rsidP="00CE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D0" w:rsidRDefault="001B46D0" w:rsidP="00CE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D0" w:rsidRPr="00D73115" w:rsidRDefault="00187096" w:rsidP="00FB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15">
        <w:rPr>
          <w:rFonts w:ascii="Times New Roman" w:hAnsi="Times New Roman" w:cs="Times New Roman"/>
          <w:b/>
          <w:sz w:val="28"/>
          <w:szCs w:val="28"/>
        </w:rPr>
        <w:t>ПОЛОЖЕНИЕ О СТУДЕНЧЕСКОМ СОВЕТЕ</w:t>
      </w:r>
    </w:p>
    <w:p w:rsidR="00CE525E" w:rsidRPr="00D73115" w:rsidRDefault="00187096" w:rsidP="00FB1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1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73115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1.1</w:t>
      </w:r>
      <w:r w:rsidR="00D73115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Pr="00CE525E">
        <w:rPr>
          <w:rFonts w:ascii="Times New Roman" w:hAnsi="Times New Roman" w:cs="Times New Roman"/>
          <w:sz w:val="24"/>
          <w:szCs w:val="24"/>
        </w:rPr>
        <w:t xml:space="preserve"> Студенческий совет является коллегиальным органом управл</w:t>
      </w:r>
      <w:r w:rsidR="00D73115">
        <w:rPr>
          <w:rFonts w:ascii="Times New Roman" w:hAnsi="Times New Roman" w:cs="Times New Roman"/>
          <w:sz w:val="24"/>
          <w:szCs w:val="24"/>
        </w:rPr>
        <w:t>ения профессиональной образовательной организации ″Международная академия современных технологий″ (далее – Академия)</w:t>
      </w:r>
      <w:r w:rsidRPr="00CE525E">
        <w:rPr>
          <w:rFonts w:ascii="Times New Roman" w:hAnsi="Times New Roman" w:cs="Times New Roman"/>
          <w:sz w:val="24"/>
          <w:szCs w:val="24"/>
        </w:rPr>
        <w:t xml:space="preserve">, который создается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 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1.2</w:t>
      </w:r>
      <w:r w:rsidR="00D73115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Pr="00CE525E">
        <w:rPr>
          <w:rFonts w:ascii="Times New Roman" w:hAnsi="Times New Roman" w:cs="Times New Roman"/>
          <w:sz w:val="24"/>
          <w:szCs w:val="24"/>
        </w:rPr>
        <w:t xml:space="preserve"> Студенческое самоуправление в лице органа - Студенческого совета 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и науки Российской Федерации, </w:t>
      </w:r>
      <w:r w:rsidR="00D73115">
        <w:rPr>
          <w:rFonts w:ascii="Times New Roman" w:hAnsi="Times New Roman" w:cs="Times New Roman"/>
          <w:sz w:val="24"/>
          <w:szCs w:val="24"/>
        </w:rPr>
        <w:t>Уставом Академии</w:t>
      </w:r>
      <w:r w:rsidRPr="00CE525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646B60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1.3</w:t>
      </w:r>
      <w:r w:rsidR="00D73115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Pr="00CE525E">
        <w:rPr>
          <w:rFonts w:ascii="Times New Roman" w:hAnsi="Times New Roman" w:cs="Times New Roman"/>
          <w:sz w:val="24"/>
          <w:szCs w:val="24"/>
        </w:rPr>
        <w:t xml:space="preserve"> Студенческий совет формируется из числа студентов очной формы обучения.  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1.4</w:t>
      </w:r>
      <w:r w:rsidR="00D73115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="00D73115">
        <w:rPr>
          <w:rFonts w:ascii="Times New Roman" w:hAnsi="Times New Roman" w:cs="Times New Roman"/>
          <w:sz w:val="24"/>
          <w:szCs w:val="24"/>
        </w:rPr>
        <w:t xml:space="preserve"> Каждый студент  имеет право быть избранным в С</w:t>
      </w:r>
      <w:r w:rsidRPr="00CE525E">
        <w:rPr>
          <w:rFonts w:ascii="Times New Roman" w:hAnsi="Times New Roman" w:cs="Times New Roman"/>
          <w:sz w:val="24"/>
          <w:szCs w:val="24"/>
        </w:rPr>
        <w:t>туденческий совет.</w:t>
      </w:r>
    </w:p>
    <w:p w:rsidR="00CE525E" w:rsidRPr="00CE525E" w:rsidRDefault="00D73115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С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туденческого совета направлена на всех студентов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>.</w:t>
      </w:r>
    </w:p>
    <w:p w:rsidR="00364E13" w:rsidRPr="00CE525E" w:rsidRDefault="00187096" w:rsidP="00FB1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1.6</w:t>
      </w:r>
      <w:r w:rsidR="00D73115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="00D73115">
        <w:rPr>
          <w:rFonts w:ascii="Times New Roman" w:hAnsi="Times New Roman" w:cs="Times New Roman"/>
          <w:sz w:val="24"/>
          <w:szCs w:val="24"/>
        </w:rPr>
        <w:t xml:space="preserve"> Решения С</w:t>
      </w:r>
      <w:r w:rsidRPr="00CE525E">
        <w:rPr>
          <w:rFonts w:ascii="Times New Roman" w:hAnsi="Times New Roman" w:cs="Times New Roman"/>
          <w:sz w:val="24"/>
          <w:szCs w:val="24"/>
        </w:rPr>
        <w:t xml:space="preserve">туденческого совета распространяются на всех студентов </w:t>
      </w:r>
      <w:r w:rsidR="00D73115">
        <w:rPr>
          <w:rFonts w:ascii="Times New Roman" w:hAnsi="Times New Roman" w:cs="Times New Roman"/>
          <w:sz w:val="24"/>
          <w:szCs w:val="24"/>
        </w:rPr>
        <w:t>Академии.</w:t>
      </w:r>
      <w:r w:rsidRPr="00CE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E" w:rsidRPr="008111BD" w:rsidRDefault="00187096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BD">
        <w:rPr>
          <w:rFonts w:ascii="Times New Roman" w:hAnsi="Times New Roman" w:cs="Times New Roman"/>
          <w:b/>
          <w:sz w:val="24"/>
          <w:szCs w:val="24"/>
        </w:rPr>
        <w:t>2.</w:t>
      </w:r>
      <w:r w:rsidR="008111BD" w:rsidRPr="00811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1BD">
        <w:rPr>
          <w:rFonts w:ascii="Times New Roman" w:hAnsi="Times New Roman" w:cs="Times New Roman"/>
          <w:b/>
          <w:sz w:val="24"/>
          <w:szCs w:val="24"/>
        </w:rPr>
        <w:t xml:space="preserve">Основные цели и направления работы 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2.1</w:t>
      </w:r>
      <w:r w:rsidR="008111BD" w:rsidRPr="00C30FA0">
        <w:rPr>
          <w:rFonts w:ascii="Times New Roman" w:hAnsi="Times New Roman" w:cs="Times New Roman"/>
          <w:b/>
          <w:sz w:val="24"/>
          <w:szCs w:val="24"/>
        </w:rPr>
        <w:t>.</w:t>
      </w:r>
      <w:r w:rsidR="008111BD">
        <w:rPr>
          <w:rFonts w:ascii="Times New Roman" w:hAnsi="Times New Roman" w:cs="Times New Roman"/>
          <w:sz w:val="24"/>
          <w:szCs w:val="24"/>
        </w:rPr>
        <w:t xml:space="preserve"> Студенческий совет</w:t>
      </w:r>
      <w:r w:rsidRPr="00CE525E">
        <w:rPr>
          <w:rFonts w:ascii="Times New Roman" w:hAnsi="Times New Roman" w:cs="Times New Roman"/>
          <w:sz w:val="24"/>
          <w:szCs w:val="24"/>
        </w:rPr>
        <w:t xml:space="preserve"> является составным элементом системы учебно</w:t>
      </w:r>
      <w:r w:rsidR="00CE525E" w:rsidRPr="00CE525E">
        <w:rPr>
          <w:rFonts w:ascii="Times New Roman" w:hAnsi="Times New Roman" w:cs="Times New Roman"/>
          <w:sz w:val="24"/>
          <w:szCs w:val="24"/>
        </w:rPr>
        <w:t>-</w:t>
      </w:r>
      <w:r w:rsidR="008111BD">
        <w:rPr>
          <w:rFonts w:ascii="Times New Roman" w:hAnsi="Times New Roman" w:cs="Times New Roman"/>
          <w:sz w:val="24"/>
          <w:szCs w:val="24"/>
        </w:rPr>
        <w:t>воспитательной работы Академии</w:t>
      </w:r>
      <w:r w:rsidRPr="00CE525E">
        <w:rPr>
          <w:rFonts w:ascii="Times New Roman" w:hAnsi="Times New Roman" w:cs="Times New Roman"/>
          <w:sz w:val="24"/>
          <w:szCs w:val="24"/>
        </w:rPr>
        <w:t>.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2</w:t>
      </w:r>
      <w:r w:rsidR="00E56ACC" w:rsidRPr="00C30FA0">
        <w:rPr>
          <w:rFonts w:ascii="Times New Roman" w:hAnsi="Times New Roman" w:cs="Times New Roman"/>
          <w:b/>
          <w:sz w:val="24"/>
          <w:szCs w:val="24"/>
        </w:rPr>
        <w:t>.2.</w:t>
      </w:r>
      <w:r w:rsidRPr="00CE525E">
        <w:rPr>
          <w:rFonts w:ascii="Times New Roman" w:hAnsi="Times New Roman" w:cs="Times New Roman"/>
          <w:sz w:val="24"/>
          <w:szCs w:val="24"/>
        </w:rPr>
        <w:t xml:space="preserve"> Основными целями работы студенческого совета являются: </w:t>
      </w:r>
    </w:p>
    <w:p w:rsidR="00842CB9" w:rsidRDefault="00187096" w:rsidP="00FB1D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ACC">
        <w:rPr>
          <w:rFonts w:ascii="Times New Roman" w:hAnsi="Times New Roman" w:cs="Times New Roman"/>
          <w:sz w:val="24"/>
          <w:szCs w:val="24"/>
        </w:rPr>
        <w:t>обеспечение реализации прав на участие студентов в управлении</w:t>
      </w:r>
      <w:r w:rsidR="00842CB9">
        <w:rPr>
          <w:rFonts w:ascii="Times New Roman" w:hAnsi="Times New Roman" w:cs="Times New Roman"/>
          <w:sz w:val="24"/>
          <w:szCs w:val="24"/>
        </w:rPr>
        <w:t xml:space="preserve"> Академией;</w:t>
      </w:r>
    </w:p>
    <w:p w:rsidR="00187096" w:rsidRPr="00842CB9" w:rsidRDefault="00187096" w:rsidP="00FB1D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>формирование у студентов умений и навыков самоуправления, подготовка их к компетентному и ответственному участию в жизни общества</w:t>
      </w:r>
      <w:r w:rsidR="00842CB9">
        <w:rPr>
          <w:rFonts w:ascii="Times New Roman" w:hAnsi="Times New Roman" w:cs="Times New Roman"/>
          <w:sz w:val="24"/>
          <w:szCs w:val="24"/>
        </w:rPr>
        <w:t>;</w:t>
      </w:r>
      <w:r w:rsidRPr="0084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E" w:rsidRPr="00CE525E" w:rsidRDefault="00842CB9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A0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работы С</w:t>
      </w:r>
      <w:r w:rsidR="00187096" w:rsidRPr="00CE525E">
        <w:rPr>
          <w:rFonts w:ascii="Times New Roman" w:hAnsi="Times New Roman" w:cs="Times New Roman"/>
          <w:sz w:val="24"/>
          <w:szCs w:val="24"/>
        </w:rPr>
        <w:t>туденческого совета являются:</w:t>
      </w:r>
    </w:p>
    <w:p w:rsidR="00842CB9" w:rsidRDefault="00187096" w:rsidP="00FB1D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>защита и представление прав и интересов студентов</w:t>
      </w:r>
      <w:r w:rsidR="00842CB9">
        <w:rPr>
          <w:rFonts w:ascii="Times New Roman" w:hAnsi="Times New Roman" w:cs="Times New Roman"/>
          <w:sz w:val="24"/>
          <w:szCs w:val="24"/>
        </w:rPr>
        <w:t>;</w:t>
      </w:r>
      <w:r w:rsidRPr="0084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B9" w:rsidRDefault="00187096" w:rsidP="00FB1D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 xml:space="preserve">проведение работы по формированию профессионального сознания в рамках получаемых специальностей, </w:t>
      </w:r>
      <w:proofErr w:type="spellStart"/>
      <w:r w:rsidRPr="00842CB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42CB9">
        <w:rPr>
          <w:rFonts w:ascii="Times New Roman" w:hAnsi="Times New Roman" w:cs="Times New Roman"/>
          <w:sz w:val="24"/>
          <w:szCs w:val="24"/>
        </w:rPr>
        <w:t xml:space="preserve"> работы, в том числе разработка предложений по повышению качества образователь</w:t>
      </w:r>
      <w:r w:rsidR="00842CB9">
        <w:rPr>
          <w:rFonts w:ascii="Times New Roman" w:hAnsi="Times New Roman" w:cs="Times New Roman"/>
          <w:sz w:val="24"/>
          <w:szCs w:val="24"/>
        </w:rPr>
        <w:t>ного процесса с учетом</w:t>
      </w:r>
      <w:r w:rsidRPr="00842CB9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="00CE525E" w:rsidRPr="00842CB9">
        <w:rPr>
          <w:rFonts w:ascii="Times New Roman" w:hAnsi="Times New Roman" w:cs="Times New Roman"/>
          <w:sz w:val="24"/>
          <w:szCs w:val="24"/>
        </w:rPr>
        <w:t>иональных интересов студентов;</w:t>
      </w:r>
    </w:p>
    <w:p w:rsidR="00842CB9" w:rsidRDefault="00187096" w:rsidP="00FB1D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842CB9">
        <w:rPr>
          <w:rFonts w:ascii="Times New Roman" w:hAnsi="Times New Roman" w:cs="Times New Roman"/>
          <w:sz w:val="24"/>
          <w:szCs w:val="24"/>
        </w:rPr>
        <w:t xml:space="preserve">органам управления Академии </w:t>
      </w:r>
      <w:r w:rsidRPr="00842CB9">
        <w:rPr>
          <w:rFonts w:ascii="Times New Roman" w:hAnsi="Times New Roman" w:cs="Times New Roman"/>
          <w:sz w:val="24"/>
          <w:szCs w:val="24"/>
        </w:rPr>
        <w:t>в решении образовательных, социально-бытовых и прочих вопросов, затрагивающих интересы студентов;</w:t>
      </w:r>
    </w:p>
    <w:p w:rsidR="00842CB9" w:rsidRDefault="00842CB9" w:rsidP="00FB1D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и быта студентов,  пропаганда</w:t>
      </w:r>
      <w:r w:rsidR="00187096" w:rsidRPr="00842CB9">
        <w:rPr>
          <w:rFonts w:ascii="Times New Roman" w:hAnsi="Times New Roman" w:cs="Times New Roman"/>
          <w:sz w:val="24"/>
          <w:szCs w:val="24"/>
        </w:rPr>
        <w:t xml:space="preserve"> здорового образа жизни; </w:t>
      </w:r>
    </w:p>
    <w:p w:rsidR="00842CB9" w:rsidRDefault="00187096" w:rsidP="00FB1D0C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>проведение работы, направленной на повышение сознательности студентов и их требовательности к уровню своих зн</w:t>
      </w:r>
      <w:r w:rsidR="00842CB9">
        <w:rPr>
          <w:rFonts w:ascii="Times New Roman" w:hAnsi="Times New Roman" w:cs="Times New Roman"/>
          <w:sz w:val="24"/>
          <w:szCs w:val="24"/>
        </w:rPr>
        <w:t>аний, патриотическому отношению к духу и традициям Академии</w:t>
      </w:r>
      <w:r w:rsidRPr="00842C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525E" w:rsidRPr="00842CB9" w:rsidRDefault="00187096" w:rsidP="00FB1D0C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CB9">
        <w:rPr>
          <w:rFonts w:ascii="Times New Roman" w:hAnsi="Times New Roman" w:cs="Times New Roman"/>
          <w:sz w:val="24"/>
          <w:szCs w:val="24"/>
        </w:rPr>
        <w:t>информирование студентов о деятель</w:t>
      </w:r>
      <w:r w:rsidR="00842CB9">
        <w:rPr>
          <w:rFonts w:ascii="Times New Roman" w:hAnsi="Times New Roman" w:cs="Times New Roman"/>
          <w:sz w:val="24"/>
          <w:szCs w:val="24"/>
        </w:rPr>
        <w:t>ности Академии</w:t>
      </w:r>
      <w:r w:rsidR="00E341E9">
        <w:rPr>
          <w:rFonts w:ascii="Times New Roman" w:hAnsi="Times New Roman" w:cs="Times New Roman"/>
          <w:sz w:val="24"/>
          <w:szCs w:val="24"/>
        </w:rPr>
        <w:t>.</w:t>
      </w:r>
      <w:r w:rsidRPr="0084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E" w:rsidRPr="00447F71" w:rsidRDefault="00187096" w:rsidP="00FB1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F71">
        <w:rPr>
          <w:rFonts w:ascii="Times New Roman" w:hAnsi="Times New Roman" w:cs="Times New Roman"/>
          <w:b/>
          <w:sz w:val="24"/>
          <w:szCs w:val="24"/>
        </w:rPr>
        <w:t xml:space="preserve">3. Права и обязанности 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8">
        <w:rPr>
          <w:rFonts w:ascii="Times New Roman" w:hAnsi="Times New Roman" w:cs="Times New Roman"/>
          <w:b/>
          <w:sz w:val="24"/>
          <w:szCs w:val="24"/>
        </w:rPr>
        <w:t>3.1</w:t>
      </w:r>
      <w:r w:rsidR="00F61964" w:rsidRPr="00175128">
        <w:rPr>
          <w:rFonts w:ascii="Times New Roman" w:hAnsi="Times New Roman" w:cs="Times New Roman"/>
          <w:b/>
          <w:sz w:val="24"/>
          <w:szCs w:val="24"/>
        </w:rPr>
        <w:t>.</w:t>
      </w:r>
      <w:r w:rsidRPr="00CE525E">
        <w:rPr>
          <w:rFonts w:ascii="Times New Roman" w:hAnsi="Times New Roman" w:cs="Times New Roman"/>
          <w:sz w:val="24"/>
          <w:szCs w:val="24"/>
        </w:rPr>
        <w:t xml:space="preserve"> Студенческий совет имеет право: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64E13">
        <w:rPr>
          <w:rFonts w:ascii="Times New Roman" w:hAnsi="Times New Roman" w:cs="Times New Roman"/>
          <w:sz w:val="24"/>
          <w:szCs w:val="24"/>
        </w:rPr>
        <w:t>частвовать в разработке и совершенствовании нормативных актов,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интересы студентов Академии;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64E13">
        <w:rPr>
          <w:rFonts w:ascii="Times New Roman" w:hAnsi="Times New Roman" w:cs="Times New Roman"/>
          <w:sz w:val="24"/>
          <w:szCs w:val="24"/>
        </w:rPr>
        <w:t>частвовать в оценке качества образовательного процесса, готовить и вносить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органы управления Академии</w:t>
      </w:r>
      <w:r w:rsidRPr="00364E13">
        <w:rPr>
          <w:rFonts w:ascii="Times New Roman" w:hAnsi="Times New Roman" w:cs="Times New Roman"/>
          <w:sz w:val="24"/>
          <w:szCs w:val="24"/>
        </w:rPr>
        <w:t xml:space="preserve"> по его оптимизации с учетом научных и </w:t>
      </w:r>
      <w:r w:rsidRPr="00364E13">
        <w:rPr>
          <w:rFonts w:ascii="Times New Roman" w:hAnsi="Times New Roman" w:cs="Times New Roman"/>
          <w:sz w:val="24"/>
          <w:szCs w:val="24"/>
        </w:rPr>
        <w:lastRenderedPageBreak/>
        <w:t>профессиональных интересов студенчества, корректировке расписания учебных занятий, графика проведения зачётов, экзаменов, организации производственной практики, орга</w:t>
      </w:r>
      <w:r>
        <w:rPr>
          <w:rFonts w:ascii="Times New Roman" w:hAnsi="Times New Roman" w:cs="Times New Roman"/>
          <w:sz w:val="24"/>
          <w:szCs w:val="24"/>
        </w:rPr>
        <w:t>низации быта и отдыха студентов;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64E13">
        <w:rPr>
          <w:rFonts w:ascii="Times New Roman" w:hAnsi="Times New Roman" w:cs="Times New Roman"/>
          <w:sz w:val="24"/>
          <w:szCs w:val="24"/>
        </w:rPr>
        <w:t>частвовать в решении социально-бытовых и финансовых вопросов, з</w:t>
      </w:r>
      <w:r>
        <w:rPr>
          <w:rFonts w:ascii="Times New Roman" w:hAnsi="Times New Roman" w:cs="Times New Roman"/>
          <w:sz w:val="24"/>
          <w:szCs w:val="24"/>
        </w:rPr>
        <w:t>атрагивающих интересы студентов;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64E13">
        <w:rPr>
          <w:rFonts w:ascii="Times New Roman" w:hAnsi="Times New Roman" w:cs="Times New Roman"/>
          <w:sz w:val="24"/>
          <w:szCs w:val="24"/>
        </w:rPr>
        <w:t>частвовать в рассмотрении вопросов, связанных с нарушениями студентами учебной дисциплины и правил вн</w:t>
      </w:r>
      <w:r>
        <w:rPr>
          <w:rFonts w:ascii="Times New Roman" w:hAnsi="Times New Roman" w:cs="Times New Roman"/>
          <w:sz w:val="24"/>
          <w:szCs w:val="24"/>
        </w:rPr>
        <w:t>утреннего распорядка Академии</w:t>
      </w:r>
      <w:r w:rsidRPr="00364E1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также в студенческих общежитиях;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64E13">
        <w:rPr>
          <w:rFonts w:ascii="Times New Roman" w:hAnsi="Times New Roman" w:cs="Times New Roman"/>
          <w:sz w:val="24"/>
          <w:szCs w:val="24"/>
        </w:rPr>
        <w:t xml:space="preserve">частвовать в разработке и реализации системы поощрений студентов за достижения в разных сферах учебной и </w:t>
      </w:r>
      <w:proofErr w:type="spellStart"/>
      <w:r w:rsidRPr="00364E1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64E13">
        <w:rPr>
          <w:rFonts w:ascii="Times New Roman" w:hAnsi="Times New Roman" w:cs="Times New Roman"/>
          <w:sz w:val="24"/>
          <w:szCs w:val="24"/>
        </w:rPr>
        <w:t xml:space="preserve"> деятельности, в том числе принимающих активное участие в деятельности Студенческ</w:t>
      </w:r>
      <w:r>
        <w:rPr>
          <w:rFonts w:ascii="Times New Roman" w:hAnsi="Times New Roman" w:cs="Times New Roman"/>
          <w:sz w:val="24"/>
          <w:szCs w:val="24"/>
        </w:rPr>
        <w:t>ого совета и общественной жизни;</w:t>
      </w:r>
    </w:p>
    <w:p w:rsid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4E13">
        <w:rPr>
          <w:rFonts w:ascii="Times New Roman" w:hAnsi="Times New Roman" w:cs="Times New Roman"/>
          <w:sz w:val="24"/>
          <w:szCs w:val="24"/>
        </w:rPr>
        <w:t>носить предложения по решению вопросов использования материально-техничес</w:t>
      </w:r>
      <w:r>
        <w:rPr>
          <w:rFonts w:ascii="Times New Roman" w:hAnsi="Times New Roman" w:cs="Times New Roman"/>
          <w:sz w:val="24"/>
          <w:szCs w:val="24"/>
        </w:rPr>
        <w:t>кой базы и помещений Академии</w:t>
      </w:r>
      <w:r w:rsidRPr="00364E13">
        <w:rPr>
          <w:rFonts w:ascii="Times New Roman" w:hAnsi="Times New Roman" w:cs="Times New Roman"/>
          <w:sz w:val="24"/>
          <w:szCs w:val="24"/>
        </w:rPr>
        <w:t>.</w:t>
      </w:r>
    </w:p>
    <w:p w:rsidR="00364E13" w:rsidRPr="00364E13" w:rsidRDefault="00364E13" w:rsidP="00FB1D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64E13">
        <w:rPr>
          <w:rFonts w:ascii="Times New Roman" w:hAnsi="Times New Roman" w:cs="Times New Roman"/>
          <w:sz w:val="24"/>
          <w:szCs w:val="24"/>
        </w:rPr>
        <w:t xml:space="preserve">ринимать непосредственное участие в планировании, подготовке, проведении и анализе </w:t>
      </w:r>
      <w:proofErr w:type="spellStart"/>
      <w:r w:rsidRPr="00364E1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64E13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CE525E" w:rsidRP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28">
        <w:rPr>
          <w:rFonts w:ascii="Times New Roman" w:hAnsi="Times New Roman" w:cs="Times New Roman"/>
          <w:b/>
          <w:sz w:val="24"/>
          <w:szCs w:val="24"/>
        </w:rPr>
        <w:t>3.2</w:t>
      </w:r>
      <w:r w:rsidR="00175128">
        <w:rPr>
          <w:rFonts w:ascii="Times New Roman" w:hAnsi="Times New Roman" w:cs="Times New Roman"/>
          <w:sz w:val="24"/>
          <w:szCs w:val="24"/>
        </w:rPr>
        <w:t>.</w:t>
      </w:r>
      <w:r w:rsidRPr="00344721">
        <w:rPr>
          <w:rFonts w:ascii="Times New Roman" w:hAnsi="Times New Roman" w:cs="Times New Roman"/>
          <w:sz w:val="24"/>
          <w:szCs w:val="24"/>
        </w:rPr>
        <w:t xml:space="preserve"> Студенческий совет обязан:</w:t>
      </w:r>
    </w:p>
    <w:p w:rsidR="001B46D0" w:rsidRDefault="00187096" w:rsidP="00FB1D0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 xml:space="preserve">проводить работу, направленную </w:t>
      </w:r>
      <w:proofErr w:type="gramStart"/>
      <w:r w:rsidRPr="001B4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46D0">
        <w:rPr>
          <w:rFonts w:ascii="Times New Roman" w:hAnsi="Times New Roman" w:cs="Times New Roman"/>
          <w:sz w:val="24"/>
          <w:szCs w:val="24"/>
        </w:rPr>
        <w:t>:</w:t>
      </w:r>
    </w:p>
    <w:p w:rsidR="001B46D0" w:rsidRDefault="001B46D0" w:rsidP="00FB1D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96" w:rsidRPr="001B46D0">
        <w:rPr>
          <w:rFonts w:ascii="Times New Roman" w:hAnsi="Times New Roman" w:cs="Times New Roman"/>
          <w:sz w:val="24"/>
          <w:szCs w:val="24"/>
        </w:rPr>
        <w:t>повышение сознательности студентов и их требоват</w:t>
      </w:r>
      <w:r>
        <w:rPr>
          <w:rFonts w:ascii="Times New Roman" w:hAnsi="Times New Roman" w:cs="Times New Roman"/>
          <w:sz w:val="24"/>
          <w:szCs w:val="24"/>
        </w:rPr>
        <w:t>ельности к уровню своих знаний;</w:t>
      </w:r>
    </w:p>
    <w:p w:rsidR="001B46D0" w:rsidRDefault="001B46D0" w:rsidP="00FB1D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96" w:rsidRPr="001B46D0">
        <w:rPr>
          <w:rFonts w:ascii="Times New Roman" w:hAnsi="Times New Roman" w:cs="Times New Roman"/>
          <w:sz w:val="24"/>
          <w:szCs w:val="24"/>
        </w:rPr>
        <w:t>воспитание бережного отношения к и</w:t>
      </w:r>
      <w:r w:rsidRPr="001B46D0">
        <w:rPr>
          <w:rFonts w:ascii="Times New Roman" w:hAnsi="Times New Roman" w:cs="Times New Roman"/>
          <w:sz w:val="24"/>
          <w:szCs w:val="24"/>
        </w:rPr>
        <w:t>мущественному комплексу Академии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6D0" w:rsidRDefault="001B46D0" w:rsidP="00FB1D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96" w:rsidRPr="001B46D0">
        <w:rPr>
          <w:rFonts w:ascii="Times New Roman" w:hAnsi="Times New Roman" w:cs="Times New Roman"/>
          <w:sz w:val="24"/>
          <w:szCs w:val="24"/>
        </w:rPr>
        <w:t>укрепление учебной дисциплины и правопорядка в учебных ауди</w:t>
      </w:r>
      <w:r>
        <w:rPr>
          <w:rFonts w:ascii="Times New Roman" w:hAnsi="Times New Roman" w:cs="Times New Roman"/>
          <w:sz w:val="24"/>
          <w:szCs w:val="24"/>
        </w:rPr>
        <w:t>ториях и студенческом общежитии;</w:t>
      </w:r>
      <w:r w:rsidR="00187096" w:rsidRPr="001B4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5E" w:rsidRPr="001B46D0" w:rsidRDefault="001B46D0" w:rsidP="00FB1D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96" w:rsidRPr="001B46D0">
        <w:rPr>
          <w:rFonts w:ascii="Times New Roman" w:hAnsi="Times New Roman" w:cs="Times New Roman"/>
          <w:sz w:val="24"/>
          <w:szCs w:val="24"/>
        </w:rPr>
        <w:t xml:space="preserve">повышение гражданского самосознания студентов, воспитание чувства долга и ответственности; </w:t>
      </w:r>
    </w:p>
    <w:p w:rsidR="00CE525E" w:rsidRPr="00CE525E" w:rsidRDefault="001B46D0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выполнению Устава и П</w:t>
      </w:r>
      <w:r w:rsidR="00187096" w:rsidRPr="00CE525E">
        <w:rPr>
          <w:rFonts w:ascii="Times New Roman" w:hAnsi="Times New Roman" w:cs="Times New Roman"/>
          <w:sz w:val="24"/>
          <w:szCs w:val="24"/>
        </w:rPr>
        <w:t>равил внутреннего рас</w:t>
      </w:r>
      <w:r>
        <w:rPr>
          <w:rFonts w:ascii="Times New Roman" w:hAnsi="Times New Roman" w:cs="Times New Roman"/>
          <w:sz w:val="24"/>
          <w:szCs w:val="24"/>
        </w:rPr>
        <w:t>порядка 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6D0" w:rsidRDefault="00187096" w:rsidP="00FB1D0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>содейство</w:t>
      </w:r>
      <w:r w:rsidR="001B46D0">
        <w:rPr>
          <w:rFonts w:ascii="Times New Roman" w:hAnsi="Times New Roman" w:cs="Times New Roman"/>
          <w:sz w:val="24"/>
          <w:szCs w:val="24"/>
        </w:rPr>
        <w:t>вать органам управления Академии</w:t>
      </w:r>
      <w:r w:rsidRPr="001B46D0">
        <w:rPr>
          <w:rFonts w:ascii="Times New Roman" w:hAnsi="Times New Roman" w:cs="Times New Roman"/>
          <w:sz w:val="24"/>
          <w:szCs w:val="24"/>
        </w:rPr>
        <w:t xml:space="preserve"> в вопросах организаци</w:t>
      </w:r>
      <w:r w:rsidR="001B46D0">
        <w:rPr>
          <w:rFonts w:ascii="Times New Roman" w:hAnsi="Times New Roman" w:cs="Times New Roman"/>
          <w:sz w:val="24"/>
          <w:szCs w:val="24"/>
        </w:rPr>
        <w:t>и образовательной деятельности;</w:t>
      </w:r>
    </w:p>
    <w:p w:rsidR="001B46D0" w:rsidRDefault="00187096" w:rsidP="00FB1D0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 xml:space="preserve">своевременно в установленном порядке рассматривать все заявления и обращения студентов, поступающие в студенческий совет; </w:t>
      </w:r>
    </w:p>
    <w:p w:rsidR="001B46D0" w:rsidRDefault="00187096" w:rsidP="00FB1D0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>поддерживать социально</w:t>
      </w:r>
      <w:r w:rsidR="001B46D0">
        <w:rPr>
          <w:rFonts w:ascii="Times New Roman" w:hAnsi="Times New Roman" w:cs="Times New Roman"/>
          <w:sz w:val="24"/>
          <w:szCs w:val="24"/>
        </w:rPr>
        <w:t xml:space="preserve"> значимые инициативы студентов;</w:t>
      </w:r>
    </w:p>
    <w:p w:rsidR="001B46D0" w:rsidRDefault="00187096" w:rsidP="00FB1D0C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>представлять и защищать интересы студентов пе</w:t>
      </w:r>
      <w:r w:rsidR="001B46D0">
        <w:rPr>
          <w:rFonts w:ascii="Times New Roman" w:hAnsi="Times New Roman" w:cs="Times New Roman"/>
          <w:sz w:val="24"/>
          <w:szCs w:val="24"/>
        </w:rPr>
        <w:t>ред органами управления Академии</w:t>
      </w:r>
      <w:r w:rsidRPr="001B46D0">
        <w:rPr>
          <w:rFonts w:ascii="Times New Roman" w:hAnsi="Times New Roman" w:cs="Times New Roman"/>
          <w:sz w:val="24"/>
          <w:szCs w:val="24"/>
        </w:rPr>
        <w:t xml:space="preserve">, государственными органами, общественными объединениями, иными организациями и учреждениями; </w:t>
      </w:r>
    </w:p>
    <w:p w:rsidR="00CE525E" w:rsidRPr="001B46D0" w:rsidRDefault="00187096" w:rsidP="00FB1D0C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D0">
        <w:rPr>
          <w:rFonts w:ascii="Times New Roman" w:hAnsi="Times New Roman" w:cs="Times New Roman"/>
          <w:sz w:val="24"/>
          <w:szCs w:val="24"/>
        </w:rPr>
        <w:t>информир</w:t>
      </w:r>
      <w:r w:rsidR="001B46D0">
        <w:rPr>
          <w:rFonts w:ascii="Times New Roman" w:hAnsi="Times New Roman" w:cs="Times New Roman"/>
          <w:sz w:val="24"/>
          <w:szCs w:val="24"/>
        </w:rPr>
        <w:t>овать органы управления Академии</w:t>
      </w:r>
      <w:r w:rsidRPr="001B46D0">
        <w:rPr>
          <w:rFonts w:ascii="Times New Roman" w:hAnsi="Times New Roman" w:cs="Times New Roman"/>
          <w:sz w:val="24"/>
          <w:szCs w:val="24"/>
        </w:rPr>
        <w:t xml:space="preserve"> о своей деятельности. </w:t>
      </w:r>
    </w:p>
    <w:p w:rsidR="00CE525E" w:rsidRPr="00175128" w:rsidRDefault="000D4C14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28">
        <w:rPr>
          <w:rFonts w:ascii="Times New Roman" w:hAnsi="Times New Roman" w:cs="Times New Roman"/>
          <w:b/>
          <w:sz w:val="24"/>
          <w:szCs w:val="24"/>
        </w:rPr>
        <w:t>4.</w:t>
      </w:r>
      <w:r w:rsidR="00187096" w:rsidRPr="00175128">
        <w:rPr>
          <w:rFonts w:ascii="Times New Roman" w:hAnsi="Times New Roman" w:cs="Times New Roman"/>
          <w:b/>
          <w:sz w:val="24"/>
          <w:szCs w:val="24"/>
        </w:rPr>
        <w:t>Состав и организационная структура</w:t>
      </w:r>
    </w:p>
    <w:p w:rsidR="00364E13" w:rsidRDefault="00175128" w:rsidP="00FB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364E13">
        <w:rPr>
          <w:rFonts w:ascii="Times New Roman" w:hAnsi="Times New Roman" w:cs="Times New Roman"/>
          <w:sz w:val="24"/>
          <w:szCs w:val="24"/>
        </w:rPr>
        <w:t xml:space="preserve"> В состав Студенческого совета входят  председатель, </w:t>
      </w:r>
      <w:r w:rsidR="00F657B6">
        <w:rPr>
          <w:rFonts w:ascii="Times New Roman" w:hAnsi="Times New Roman" w:cs="Times New Roman"/>
          <w:sz w:val="24"/>
          <w:szCs w:val="24"/>
        </w:rPr>
        <w:t xml:space="preserve">заместитель председателя, </w:t>
      </w:r>
      <w:r w:rsidR="00364E13">
        <w:rPr>
          <w:rFonts w:ascii="Times New Roman" w:hAnsi="Times New Roman" w:cs="Times New Roman"/>
          <w:sz w:val="24"/>
          <w:szCs w:val="24"/>
        </w:rPr>
        <w:t>секретарь, а также по два представителя от каждой специальности, по которой осуществляется образовате</w:t>
      </w:r>
      <w:r>
        <w:rPr>
          <w:rFonts w:ascii="Times New Roman" w:hAnsi="Times New Roman" w:cs="Times New Roman"/>
          <w:sz w:val="24"/>
          <w:szCs w:val="24"/>
        </w:rPr>
        <w:t>льная деятельность в Академии</w:t>
      </w:r>
      <w:r w:rsidR="00364E13">
        <w:rPr>
          <w:rFonts w:ascii="Times New Roman" w:hAnsi="Times New Roman" w:cs="Times New Roman"/>
          <w:sz w:val="24"/>
          <w:szCs w:val="24"/>
        </w:rPr>
        <w:t>. Собрание Студенческого совета правомочно при условии участия в нем 2/3 от числа легитимных членов Совета. Решения принимаются простым большинством голосов от числа присутствующих на собрании.</w:t>
      </w:r>
      <w:r w:rsidR="00F657B6">
        <w:rPr>
          <w:rFonts w:ascii="Times New Roman" w:hAnsi="Times New Roman" w:cs="Times New Roman"/>
          <w:sz w:val="24"/>
          <w:szCs w:val="24"/>
        </w:rPr>
        <w:t xml:space="preserve"> </w:t>
      </w:r>
      <w:r w:rsidR="00F657B6" w:rsidRPr="00C01540">
        <w:rPr>
          <w:rFonts w:ascii="Times New Roman" w:hAnsi="Times New Roman" w:cs="Times New Roman"/>
          <w:sz w:val="24"/>
          <w:szCs w:val="24"/>
        </w:rPr>
        <w:t xml:space="preserve">Заседания Студенческого совета проводятся </w:t>
      </w:r>
      <w:r w:rsidR="00C01540">
        <w:rPr>
          <w:rFonts w:ascii="Times New Roman" w:hAnsi="Times New Roman" w:cs="Times New Roman"/>
          <w:sz w:val="24"/>
          <w:szCs w:val="24"/>
        </w:rPr>
        <w:t>ежемесячно.</w:t>
      </w:r>
    </w:p>
    <w:p w:rsidR="00364E13" w:rsidRDefault="00175128" w:rsidP="00FB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364E13">
        <w:rPr>
          <w:rFonts w:ascii="Times New Roman" w:hAnsi="Times New Roman" w:cs="Times New Roman"/>
          <w:sz w:val="24"/>
          <w:szCs w:val="24"/>
        </w:rPr>
        <w:t>Выборы в члены Студенческого совета являются открытыми. Выборы в члены проводятся студентами каждой специальности. Избранными считаются кандидаты, набравшие наибольшее количество голосов по сравнению с другими кандидатами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E13" w:rsidRDefault="00175128" w:rsidP="00FB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364E13">
        <w:rPr>
          <w:rFonts w:ascii="Times New Roman" w:hAnsi="Times New Roman" w:cs="Times New Roman"/>
          <w:sz w:val="24"/>
          <w:szCs w:val="24"/>
        </w:rPr>
        <w:t xml:space="preserve">Выборы председателя Студенческого совета являются открытыми. В выборах имеют право принять участие все члены Совета. Избранным считается кандидат, набравший наибольшее количество голосов по сравнению с другими кандидатами. </w:t>
      </w:r>
    </w:p>
    <w:p w:rsidR="00364E13" w:rsidRDefault="004F5728" w:rsidP="00FB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</w:t>
      </w:r>
      <w:r w:rsidR="00364E13">
        <w:rPr>
          <w:rFonts w:ascii="Times New Roman" w:hAnsi="Times New Roman" w:cs="Times New Roman"/>
          <w:sz w:val="24"/>
          <w:szCs w:val="24"/>
        </w:rPr>
        <w:t>туденческого сов</w:t>
      </w:r>
      <w:r>
        <w:rPr>
          <w:rFonts w:ascii="Times New Roman" w:hAnsi="Times New Roman" w:cs="Times New Roman"/>
          <w:sz w:val="24"/>
          <w:szCs w:val="24"/>
        </w:rPr>
        <w:t>ета выбирается из числа членов с</w:t>
      </w:r>
      <w:r w:rsidR="00364E13">
        <w:rPr>
          <w:rFonts w:ascii="Times New Roman" w:hAnsi="Times New Roman" w:cs="Times New Roman"/>
          <w:sz w:val="24"/>
          <w:szCs w:val="24"/>
        </w:rPr>
        <w:t>овета, принимающих активное участ</w:t>
      </w:r>
      <w:r>
        <w:rPr>
          <w:rFonts w:ascii="Times New Roman" w:hAnsi="Times New Roman" w:cs="Times New Roman"/>
          <w:sz w:val="24"/>
          <w:szCs w:val="24"/>
        </w:rPr>
        <w:t>ие в направлениях деятельности с</w:t>
      </w:r>
      <w:r w:rsidR="00364E13">
        <w:rPr>
          <w:rFonts w:ascii="Times New Roman" w:hAnsi="Times New Roman" w:cs="Times New Roman"/>
          <w:sz w:val="24"/>
          <w:szCs w:val="24"/>
        </w:rPr>
        <w:t>овета не менее одного года.</w:t>
      </w:r>
    </w:p>
    <w:p w:rsidR="00CE525E" w:rsidRPr="00CE525E" w:rsidRDefault="004F5728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28">
        <w:rPr>
          <w:rFonts w:ascii="Times New Roman" w:hAnsi="Times New Roman" w:cs="Times New Roman"/>
          <w:b/>
          <w:sz w:val="24"/>
          <w:szCs w:val="24"/>
        </w:rPr>
        <w:t>4.4.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едседатель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деятельностью Студенческого совета; контролирует процесс </w:t>
      </w:r>
      <w:r>
        <w:rPr>
          <w:rFonts w:ascii="Times New Roman" w:hAnsi="Times New Roman" w:cs="Times New Roman"/>
          <w:sz w:val="24"/>
          <w:szCs w:val="24"/>
        </w:rPr>
        <w:t>обеспечения членов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совета необходимой информацией; координирует взаимодействие совета со структурами </w:t>
      </w:r>
      <w:r w:rsidR="00D8401C">
        <w:rPr>
          <w:rFonts w:ascii="Times New Roman" w:hAnsi="Times New Roman" w:cs="Times New Roman"/>
          <w:sz w:val="24"/>
          <w:szCs w:val="24"/>
        </w:rPr>
        <w:t>управления 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; отвечает за </w:t>
      </w:r>
      <w:r w:rsidR="00187096" w:rsidRPr="00CE525E">
        <w:rPr>
          <w:rFonts w:ascii="Times New Roman" w:hAnsi="Times New Roman" w:cs="Times New Roman"/>
          <w:sz w:val="24"/>
          <w:szCs w:val="24"/>
        </w:rPr>
        <w:lastRenderedPageBreak/>
        <w:t>текущее и перспективное планирование деятельности Студенческого совета; выполняет другие п</w:t>
      </w:r>
      <w:r w:rsidR="00D8401C">
        <w:rPr>
          <w:rFonts w:ascii="Times New Roman" w:hAnsi="Times New Roman" w:cs="Times New Roman"/>
          <w:sz w:val="24"/>
          <w:szCs w:val="24"/>
        </w:rPr>
        <w:t>олномочия, возложенные на него с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оветом. </w:t>
      </w:r>
    </w:p>
    <w:p w:rsidR="00CE525E" w:rsidRPr="00CE525E" w:rsidRDefault="00C8596B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96B">
        <w:rPr>
          <w:rFonts w:ascii="Times New Roman" w:hAnsi="Times New Roman" w:cs="Times New Roman"/>
          <w:b/>
          <w:sz w:val="24"/>
          <w:szCs w:val="24"/>
        </w:rPr>
        <w:t>4.5.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Заместитель пр</w:t>
      </w:r>
      <w:r>
        <w:rPr>
          <w:rFonts w:ascii="Times New Roman" w:hAnsi="Times New Roman" w:cs="Times New Roman"/>
          <w:sz w:val="24"/>
          <w:szCs w:val="24"/>
        </w:rPr>
        <w:t>едседателя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выполняет обязанности председателя Студенческого совета в его отсутствие; выполняет обязанности, делегированные им председателем Студенческого совета; выступает с предложениями по развитию студенческо</w:t>
      </w:r>
      <w:r>
        <w:rPr>
          <w:rFonts w:ascii="Times New Roman" w:hAnsi="Times New Roman" w:cs="Times New Roman"/>
          <w:sz w:val="24"/>
          <w:szCs w:val="24"/>
        </w:rPr>
        <w:t>го самоуправления в 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>, по проведению мероприятия различной направленности.</w:t>
      </w:r>
    </w:p>
    <w:p w:rsidR="00CE525E" w:rsidRDefault="000207D5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D5">
        <w:rPr>
          <w:rFonts w:ascii="Times New Roman" w:hAnsi="Times New Roman" w:cs="Times New Roman"/>
          <w:b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Секретарь организует оповещение членов Студенческого совета о </w:t>
      </w:r>
      <w:r w:rsidR="00187096" w:rsidRPr="00CE525E">
        <w:rPr>
          <w:rFonts w:ascii="Times New Roman" w:hAnsi="Times New Roman" w:cs="Times New Roman"/>
          <w:sz w:val="24"/>
          <w:szCs w:val="24"/>
        </w:rPr>
        <w:t>предстоящих мероприятиях; организует ведение делопрои</w:t>
      </w:r>
      <w:r>
        <w:rPr>
          <w:rFonts w:ascii="Times New Roman" w:hAnsi="Times New Roman" w:cs="Times New Roman"/>
          <w:sz w:val="24"/>
          <w:szCs w:val="24"/>
        </w:rPr>
        <w:t>зводства;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взаимодействует с рабочими группами, возникающими при подготовке различных вопросов; осуществляют сбор и подготовку различной информации для членов Студенческого совета. </w:t>
      </w:r>
    </w:p>
    <w:p w:rsidR="007F3B61" w:rsidRPr="00887B07" w:rsidRDefault="007F3B61" w:rsidP="00FB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Студенческий совет</w:t>
      </w:r>
      <w:r w:rsidRPr="007F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 утверждает состав секторов и их руководителей.</w:t>
      </w:r>
      <w:r w:rsid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секторов определяется основными направлениями работы совета. </w:t>
      </w:r>
      <w:r w:rsidR="00887B07">
        <w:rPr>
          <w:rFonts w:ascii="Times New Roman" w:hAnsi="Times New Roman" w:cs="Times New Roman"/>
          <w:sz w:val="24"/>
          <w:szCs w:val="24"/>
        </w:rPr>
        <w:t>В</w:t>
      </w:r>
      <w:r w:rsidR="00887B07" w:rsidRPr="00887B07">
        <w:rPr>
          <w:rFonts w:ascii="Times New Roman" w:hAnsi="Times New Roman" w:cs="Times New Roman"/>
          <w:sz w:val="24"/>
          <w:szCs w:val="24"/>
        </w:rPr>
        <w:t xml:space="preserve"> зависимости от необходимости </w:t>
      </w:r>
      <w:r w:rsidR="00887B07">
        <w:rPr>
          <w:rFonts w:ascii="Times New Roman" w:hAnsi="Times New Roman" w:cs="Times New Roman"/>
          <w:sz w:val="24"/>
          <w:szCs w:val="24"/>
        </w:rPr>
        <w:t xml:space="preserve">состав секторов </w:t>
      </w:r>
      <w:r w:rsidR="00887B07" w:rsidRPr="00887B07">
        <w:rPr>
          <w:rFonts w:ascii="Times New Roman" w:hAnsi="Times New Roman" w:cs="Times New Roman"/>
          <w:sz w:val="24"/>
          <w:szCs w:val="24"/>
        </w:rPr>
        <w:t>может меняться.</w:t>
      </w:r>
    </w:p>
    <w:p w:rsidR="009746D2" w:rsidRDefault="007F3B61" w:rsidP="00FB1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</w:t>
      </w:r>
      <w:r w:rsidR="009746D2" w:rsidRPr="009746D2">
        <w:rPr>
          <w:rFonts w:ascii="Times New Roman" w:hAnsi="Times New Roman" w:cs="Times New Roman"/>
          <w:b/>
          <w:sz w:val="24"/>
          <w:szCs w:val="24"/>
        </w:rPr>
        <w:t>.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Студенческий совет формируется на один учебный год, его состав переизбирается ежегодно</w:t>
      </w:r>
      <w:r w:rsidR="009746D2">
        <w:rPr>
          <w:rFonts w:ascii="Times New Roman" w:hAnsi="Times New Roman" w:cs="Times New Roman"/>
          <w:sz w:val="24"/>
          <w:szCs w:val="24"/>
        </w:rPr>
        <w:t>.</w:t>
      </w:r>
    </w:p>
    <w:p w:rsidR="00CE525E" w:rsidRPr="00A80848" w:rsidRDefault="00A80848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848">
        <w:rPr>
          <w:rFonts w:ascii="Times New Roman" w:hAnsi="Times New Roman" w:cs="Times New Roman"/>
          <w:b/>
          <w:sz w:val="24"/>
          <w:szCs w:val="24"/>
        </w:rPr>
        <w:t>5. Взаимодействие С</w:t>
      </w:r>
      <w:r w:rsidR="00187096" w:rsidRPr="00A80848">
        <w:rPr>
          <w:rFonts w:ascii="Times New Roman" w:hAnsi="Times New Roman" w:cs="Times New Roman"/>
          <w:b/>
          <w:sz w:val="24"/>
          <w:szCs w:val="24"/>
        </w:rPr>
        <w:t>туденческого совета</w:t>
      </w:r>
      <w:r w:rsidRPr="00A80848">
        <w:rPr>
          <w:rFonts w:ascii="Times New Roman" w:hAnsi="Times New Roman" w:cs="Times New Roman"/>
          <w:b/>
          <w:sz w:val="24"/>
          <w:szCs w:val="24"/>
        </w:rPr>
        <w:t xml:space="preserve"> с органами управления Академии</w:t>
      </w:r>
    </w:p>
    <w:p w:rsidR="00CE525E" w:rsidRDefault="00187096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48">
        <w:rPr>
          <w:rFonts w:ascii="Times New Roman" w:hAnsi="Times New Roman" w:cs="Times New Roman"/>
          <w:b/>
          <w:sz w:val="24"/>
          <w:szCs w:val="24"/>
        </w:rPr>
        <w:t>5.1</w:t>
      </w:r>
      <w:r w:rsidR="00A80848" w:rsidRPr="00A80848">
        <w:rPr>
          <w:rFonts w:ascii="Times New Roman" w:hAnsi="Times New Roman" w:cs="Times New Roman"/>
          <w:b/>
          <w:sz w:val="24"/>
          <w:szCs w:val="24"/>
        </w:rPr>
        <w:t>.</w:t>
      </w:r>
      <w:r w:rsidRPr="00CE525E">
        <w:rPr>
          <w:rFonts w:ascii="Times New Roman" w:hAnsi="Times New Roman" w:cs="Times New Roman"/>
          <w:sz w:val="24"/>
          <w:szCs w:val="24"/>
        </w:rPr>
        <w:t xml:space="preserve"> Студенческий совет взаимодействуе</w:t>
      </w:r>
      <w:r w:rsidR="00A80848">
        <w:rPr>
          <w:rFonts w:ascii="Times New Roman" w:hAnsi="Times New Roman" w:cs="Times New Roman"/>
          <w:sz w:val="24"/>
          <w:szCs w:val="24"/>
        </w:rPr>
        <w:t>т с органами управления Академии</w:t>
      </w:r>
      <w:r w:rsidRPr="00CE525E">
        <w:rPr>
          <w:rFonts w:ascii="Times New Roman" w:hAnsi="Times New Roman" w:cs="Times New Roman"/>
          <w:sz w:val="24"/>
          <w:szCs w:val="24"/>
        </w:rPr>
        <w:t xml:space="preserve"> на основе принципов сотрудничества и автономии.</w:t>
      </w:r>
    </w:p>
    <w:p w:rsidR="00FE088A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88A">
        <w:rPr>
          <w:rFonts w:ascii="Times New Roman" w:hAnsi="Times New Roman" w:cs="Times New Roman"/>
          <w:b/>
          <w:sz w:val="24"/>
          <w:szCs w:val="24"/>
        </w:rPr>
        <w:t>5.2.</w:t>
      </w:r>
      <w:r w:rsidRPr="00FE088A">
        <w:rPr>
          <w:rFonts w:ascii="Times New Roman" w:hAnsi="Times New Roman" w:cs="Times New Roman"/>
          <w:sz w:val="24"/>
          <w:szCs w:val="24"/>
        </w:rPr>
        <w:t xml:space="preserve"> Педагогический ко</w:t>
      </w:r>
      <w:r>
        <w:rPr>
          <w:rFonts w:ascii="Times New Roman" w:hAnsi="Times New Roman" w:cs="Times New Roman"/>
          <w:sz w:val="24"/>
          <w:szCs w:val="24"/>
        </w:rPr>
        <w:t>ллектив и администрация Академии имею</w:t>
      </w:r>
      <w:r w:rsidRPr="00FE088A">
        <w:rPr>
          <w:rFonts w:ascii="Times New Roman" w:hAnsi="Times New Roman" w:cs="Times New Roman"/>
          <w:sz w:val="24"/>
          <w:szCs w:val="24"/>
        </w:rPr>
        <w:t xml:space="preserve">т право с согласия Студенческого Совета: </w:t>
      </w:r>
    </w:p>
    <w:p w:rsidR="00FE088A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88A">
        <w:rPr>
          <w:rFonts w:ascii="Times New Roman" w:hAnsi="Times New Roman" w:cs="Times New Roman"/>
          <w:sz w:val="24"/>
          <w:szCs w:val="24"/>
        </w:rPr>
        <w:t>координи</w:t>
      </w:r>
      <w:r>
        <w:rPr>
          <w:rFonts w:ascii="Times New Roman" w:hAnsi="Times New Roman" w:cs="Times New Roman"/>
          <w:sz w:val="24"/>
          <w:szCs w:val="24"/>
        </w:rPr>
        <w:t xml:space="preserve">ровать его деятельность </w:t>
      </w:r>
      <w:r w:rsidRPr="00FE088A">
        <w:rPr>
          <w:rFonts w:ascii="Times New Roman" w:hAnsi="Times New Roman" w:cs="Times New Roman"/>
          <w:sz w:val="24"/>
          <w:szCs w:val="24"/>
        </w:rPr>
        <w:t xml:space="preserve">направлениям; </w:t>
      </w:r>
    </w:p>
    <w:p w:rsidR="00FE088A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88A">
        <w:rPr>
          <w:rFonts w:ascii="Times New Roman" w:hAnsi="Times New Roman" w:cs="Times New Roman"/>
          <w:sz w:val="24"/>
          <w:szCs w:val="24"/>
        </w:rPr>
        <w:t>присутствовать на заседаниях Сту</w:t>
      </w:r>
      <w:r>
        <w:rPr>
          <w:rFonts w:ascii="Times New Roman" w:hAnsi="Times New Roman" w:cs="Times New Roman"/>
          <w:sz w:val="24"/>
          <w:szCs w:val="24"/>
        </w:rPr>
        <w:t>денческого Совета</w:t>
      </w:r>
      <w:r w:rsidRPr="00FE088A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E088A" w:rsidRPr="00FE088A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во всех</w:t>
      </w:r>
      <w:r w:rsidRPr="00FE088A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>
        <w:rPr>
          <w:rFonts w:ascii="Times New Roman" w:hAnsi="Times New Roman" w:cs="Times New Roman"/>
          <w:sz w:val="24"/>
          <w:szCs w:val="24"/>
        </w:rPr>
        <w:t>, проводимых</w:t>
      </w:r>
      <w:r w:rsidRPr="00FE088A">
        <w:rPr>
          <w:rFonts w:ascii="Times New Roman" w:hAnsi="Times New Roman" w:cs="Times New Roman"/>
          <w:sz w:val="24"/>
          <w:szCs w:val="24"/>
        </w:rPr>
        <w:t xml:space="preserve"> Сту</w:t>
      </w:r>
      <w:r>
        <w:rPr>
          <w:rFonts w:ascii="Times New Roman" w:hAnsi="Times New Roman" w:cs="Times New Roman"/>
          <w:sz w:val="24"/>
          <w:szCs w:val="24"/>
        </w:rPr>
        <w:t>денческим Советом.</w:t>
      </w:r>
    </w:p>
    <w:p w:rsidR="00CE525E" w:rsidRPr="00CE525E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80848" w:rsidRPr="00A80848">
        <w:rPr>
          <w:rFonts w:ascii="Times New Roman" w:hAnsi="Times New Roman" w:cs="Times New Roman"/>
          <w:b/>
          <w:sz w:val="24"/>
          <w:szCs w:val="24"/>
        </w:rPr>
        <w:t>.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Представители органов управления </w:t>
      </w:r>
      <w:r w:rsidR="00A80848">
        <w:rPr>
          <w:rFonts w:ascii="Times New Roman" w:hAnsi="Times New Roman" w:cs="Times New Roman"/>
          <w:sz w:val="24"/>
          <w:szCs w:val="24"/>
        </w:rPr>
        <w:t>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могут присутствоват</w:t>
      </w:r>
      <w:r w:rsidR="00A80848">
        <w:rPr>
          <w:rFonts w:ascii="Times New Roman" w:hAnsi="Times New Roman" w:cs="Times New Roman"/>
          <w:sz w:val="24"/>
          <w:szCs w:val="24"/>
        </w:rPr>
        <w:t>ь на заседаниях С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туденческого совета. </w:t>
      </w:r>
    </w:p>
    <w:p w:rsidR="00CE525E" w:rsidRPr="00CE525E" w:rsidRDefault="00FE088A" w:rsidP="00FB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A80848" w:rsidRPr="00A80848">
        <w:rPr>
          <w:rFonts w:ascii="Times New Roman" w:hAnsi="Times New Roman" w:cs="Times New Roman"/>
          <w:b/>
          <w:sz w:val="24"/>
          <w:szCs w:val="24"/>
        </w:rPr>
        <w:t>.</w:t>
      </w:r>
      <w:r w:rsidR="00A80848">
        <w:rPr>
          <w:rFonts w:ascii="Times New Roman" w:hAnsi="Times New Roman" w:cs="Times New Roman"/>
          <w:sz w:val="24"/>
          <w:szCs w:val="24"/>
        </w:rPr>
        <w:t xml:space="preserve"> Рекомендации С</w:t>
      </w:r>
      <w:r w:rsidR="00187096" w:rsidRPr="00CE525E">
        <w:rPr>
          <w:rFonts w:ascii="Times New Roman" w:hAnsi="Times New Roman" w:cs="Times New Roman"/>
          <w:sz w:val="24"/>
          <w:szCs w:val="24"/>
        </w:rPr>
        <w:t>туденческого совета рассматриваются соответствующ</w:t>
      </w:r>
      <w:r w:rsidR="00A80848">
        <w:rPr>
          <w:rFonts w:ascii="Times New Roman" w:hAnsi="Times New Roman" w:cs="Times New Roman"/>
          <w:sz w:val="24"/>
          <w:szCs w:val="24"/>
        </w:rPr>
        <w:t>ими органами управления 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5932" w:rsidRPr="00CE525E" w:rsidRDefault="00FE088A" w:rsidP="00511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A80848" w:rsidRPr="00A80848">
        <w:rPr>
          <w:rFonts w:ascii="Times New Roman" w:hAnsi="Times New Roman" w:cs="Times New Roman"/>
          <w:b/>
          <w:sz w:val="24"/>
          <w:szCs w:val="24"/>
        </w:rPr>
        <w:t>.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Решения по вопросам жизнедеятельности </w:t>
      </w:r>
      <w:r w:rsidR="00A80848">
        <w:rPr>
          <w:rFonts w:ascii="Times New Roman" w:hAnsi="Times New Roman" w:cs="Times New Roman"/>
          <w:sz w:val="24"/>
          <w:szCs w:val="24"/>
        </w:rPr>
        <w:t>Академии</w:t>
      </w:r>
      <w:r w:rsidR="00187096" w:rsidRPr="00CE525E">
        <w:rPr>
          <w:rFonts w:ascii="Times New Roman" w:hAnsi="Times New Roman" w:cs="Times New Roman"/>
          <w:sz w:val="24"/>
          <w:szCs w:val="24"/>
        </w:rPr>
        <w:t xml:space="preserve"> представители органов управления принимают с учетом мнения Студенческого совета или по согласованию с председателем Студенческого совета. </w:t>
      </w:r>
      <w:bookmarkStart w:id="0" w:name="_GoBack"/>
      <w:bookmarkEnd w:id="0"/>
    </w:p>
    <w:p w:rsidR="00CE525E" w:rsidRPr="00486069" w:rsidRDefault="00B219D6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7096" w:rsidRPr="00486069">
        <w:rPr>
          <w:rFonts w:ascii="Times New Roman" w:hAnsi="Times New Roman" w:cs="Times New Roman"/>
          <w:b/>
          <w:sz w:val="24"/>
          <w:szCs w:val="24"/>
        </w:rPr>
        <w:t xml:space="preserve">. Содержание деятельности секторов Студенческого совета </w:t>
      </w:r>
    </w:p>
    <w:p w:rsidR="003323B5" w:rsidRPr="003323B5" w:rsidRDefault="003323B5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B5">
        <w:rPr>
          <w:rFonts w:ascii="Times New Roman" w:hAnsi="Times New Roman" w:cs="Times New Roman"/>
          <w:b/>
          <w:sz w:val="24"/>
          <w:szCs w:val="24"/>
        </w:rPr>
        <w:t xml:space="preserve">6.1. Трудовой сектор: </w:t>
      </w:r>
    </w:p>
    <w:p w:rsidR="00E85394" w:rsidRDefault="003323B5" w:rsidP="00F644A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 xml:space="preserve">организует дежурство и осуществляет </w:t>
      </w:r>
      <w:proofErr w:type="gramStart"/>
      <w:r w:rsidRPr="00E85394">
        <w:rPr>
          <w:rFonts w:ascii="Times New Roman" w:hAnsi="Times New Roman" w:cs="Times New Roman"/>
          <w:sz w:val="24"/>
          <w:szCs w:val="24"/>
        </w:rPr>
        <w:t>контро</w:t>
      </w:r>
      <w:r w:rsidR="00E85394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E85394">
        <w:rPr>
          <w:rFonts w:ascii="Times New Roman" w:hAnsi="Times New Roman" w:cs="Times New Roman"/>
          <w:sz w:val="24"/>
          <w:szCs w:val="24"/>
        </w:rPr>
        <w:t xml:space="preserve"> дежурством учебных групп;</w:t>
      </w:r>
    </w:p>
    <w:p w:rsidR="00E85394" w:rsidRDefault="003323B5" w:rsidP="00F644A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 xml:space="preserve">еженедельно подводит итоги дежурства; </w:t>
      </w:r>
    </w:p>
    <w:p w:rsidR="00E85394" w:rsidRDefault="003323B5" w:rsidP="00F644A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 xml:space="preserve">направляет и организует работу групп на субботниках, а также уборку кабинетов силами студентов; </w:t>
      </w:r>
    </w:p>
    <w:p w:rsidR="00CE525E" w:rsidRPr="00E85394" w:rsidRDefault="003323B5" w:rsidP="00F644AD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 xml:space="preserve">контролирует соблюдение порядка в учебных аудиториях и кабинетах. </w:t>
      </w:r>
    </w:p>
    <w:p w:rsidR="007A41FD" w:rsidRPr="007A41FD" w:rsidRDefault="007A41FD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FD">
        <w:rPr>
          <w:rFonts w:ascii="Times New Roman" w:hAnsi="Times New Roman" w:cs="Times New Roman"/>
          <w:b/>
          <w:sz w:val="24"/>
          <w:szCs w:val="24"/>
        </w:rPr>
        <w:t>6</w:t>
      </w:r>
      <w:r w:rsidR="00187096" w:rsidRPr="007A41FD">
        <w:rPr>
          <w:rFonts w:ascii="Times New Roman" w:hAnsi="Times New Roman" w:cs="Times New Roman"/>
          <w:b/>
          <w:sz w:val="24"/>
          <w:szCs w:val="24"/>
        </w:rPr>
        <w:t xml:space="preserve">.2. Творческий сектор: </w:t>
      </w:r>
    </w:p>
    <w:p w:rsidR="00E85394" w:rsidRDefault="00187096" w:rsidP="00F644A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>планирует</w:t>
      </w:r>
      <w:r w:rsidR="00B84617" w:rsidRPr="00E85394">
        <w:rPr>
          <w:rFonts w:ascii="Times New Roman" w:hAnsi="Times New Roman" w:cs="Times New Roman"/>
          <w:sz w:val="24"/>
          <w:szCs w:val="24"/>
        </w:rPr>
        <w:t xml:space="preserve"> и организует</w:t>
      </w:r>
      <w:r w:rsidRPr="00E85394">
        <w:rPr>
          <w:rFonts w:ascii="Times New Roman" w:hAnsi="Times New Roman" w:cs="Times New Roman"/>
          <w:sz w:val="24"/>
          <w:szCs w:val="24"/>
        </w:rPr>
        <w:t xml:space="preserve"> культу</w:t>
      </w:r>
      <w:r w:rsidR="00B84617" w:rsidRPr="00E85394">
        <w:rPr>
          <w:rFonts w:ascii="Times New Roman" w:hAnsi="Times New Roman" w:cs="Times New Roman"/>
          <w:sz w:val="24"/>
          <w:szCs w:val="24"/>
        </w:rPr>
        <w:t>рно-массовые</w:t>
      </w:r>
      <w:r w:rsidRPr="00E85394">
        <w:rPr>
          <w:rFonts w:ascii="Times New Roman" w:hAnsi="Times New Roman" w:cs="Times New Roman"/>
          <w:sz w:val="24"/>
          <w:szCs w:val="24"/>
        </w:rPr>
        <w:t xml:space="preserve"> и иные т</w:t>
      </w:r>
      <w:r w:rsidR="00B84617" w:rsidRPr="00E85394">
        <w:rPr>
          <w:rFonts w:ascii="Times New Roman" w:hAnsi="Times New Roman" w:cs="Times New Roman"/>
          <w:sz w:val="24"/>
          <w:szCs w:val="24"/>
        </w:rPr>
        <w:t>ворческие мероприятия в Академии;</w:t>
      </w:r>
    </w:p>
    <w:p w:rsidR="00E85394" w:rsidRDefault="00AD2B25" w:rsidP="00F644A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 xml:space="preserve">выявляет творчески одаренных студентов, </w:t>
      </w:r>
      <w:r w:rsidR="00187096" w:rsidRPr="00E85394">
        <w:rPr>
          <w:rFonts w:ascii="Times New Roman" w:hAnsi="Times New Roman" w:cs="Times New Roman"/>
          <w:sz w:val="24"/>
          <w:szCs w:val="24"/>
        </w:rPr>
        <w:t xml:space="preserve">вовлекает студентов в </w:t>
      </w:r>
      <w:r w:rsidR="00B84617" w:rsidRPr="00E85394">
        <w:rPr>
          <w:rFonts w:ascii="Times New Roman" w:hAnsi="Times New Roman" w:cs="Times New Roman"/>
          <w:sz w:val="24"/>
          <w:szCs w:val="24"/>
        </w:rPr>
        <w:t>культу</w:t>
      </w:r>
      <w:r w:rsidRPr="00E85394">
        <w:rPr>
          <w:rFonts w:ascii="Times New Roman" w:hAnsi="Times New Roman" w:cs="Times New Roman"/>
          <w:sz w:val="24"/>
          <w:szCs w:val="24"/>
        </w:rPr>
        <w:t>рно-массовую работу</w:t>
      </w:r>
      <w:r w:rsidR="00B84617" w:rsidRPr="00E85394">
        <w:rPr>
          <w:rFonts w:ascii="Times New Roman" w:hAnsi="Times New Roman" w:cs="Times New Roman"/>
          <w:sz w:val="24"/>
          <w:szCs w:val="24"/>
        </w:rPr>
        <w:t>;</w:t>
      </w:r>
    </w:p>
    <w:p w:rsidR="003F1F30" w:rsidRPr="00E85394" w:rsidRDefault="00187096" w:rsidP="00F644A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>организует уча</w:t>
      </w:r>
      <w:r w:rsidR="00B84617" w:rsidRPr="00E85394">
        <w:rPr>
          <w:rFonts w:ascii="Times New Roman" w:hAnsi="Times New Roman" w:cs="Times New Roman"/>
          <w:sz w:val="24"/>
          <w:szCs w:val="24"/>
        </w:rPr>
        <w:t>стие студентов</w:t>
      </w:r>
      <w:r w:rsidRPr="00E85394">
        <w:rPr>
          <w:rFonts w:ascii="Times New Roman" w:hAnsi="Times New Roman" w:cs="Times New Roman"/>
          <w:sz w:val="24"/>
          <w:szCs w:val="24"/>
        </w:rPr>
        <w:t xml:space="preserve"> в городских и областных</w:t>
      </w:r>
      <w:r w:rsidR="003F1F30" w:rsidRPr="00E85394">
        <w:rPr>
          <w:rFonts w:ascii="Times New Roman" w:hAnsi="Times New Roman" w:cs="Times New Roman"/>
          <w:sz w:val="24"/>
          <w:szCs w:val="24"/>
        </w:rPr>
        <w:t xml:space="preserve"> культурных </w:t>
      </w:r>
      <w:r w:rsidRPr="00E85394">
        <w:rPr>
          <w:rFonts w:ascii="Times New Roman" w:hAnsi="Times New Roman" w:cs="Times New Roman"/>
          <w:sz w:val="24"/>
          <w:szCs w:val="24"/>
        </w:rPr>
        <w:t xml:space="preserve"> мероприятиях.  </w:t>
      </w:r>
    </w:p>
    <w:p w:rsidR="00B84617" w:rsidRPr="00B84617" w:rsidRDefault="00B84617" w:rsidP="00655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17">
        <w:rPr>
          <w:rFonts w:ascii="Times New Roman" w:hAnsi="Times New Roman" w:cs="Times New Roman"/>
          <w:b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096" w:rsidRPr="00B84617">
        <w:rPr>
          <w:rFonts w:ascii="Times New Roman" w:hAnsi="Times New Roman" w:cs="Times New Roman"/>
          <w:b/>
          <w:sz w:val="24"/>
          <w:szCs w:val="24"/>
        </w:rPr>
        <w:t xml:space="preserve">Социальный сектор: </w:t>
      </w:r>
    </w:p>
    <w:p w:rsidR="00E85394" w:rsidRDefault="00187096" w:rsidP="00F644A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>осуществляет и контролирует решение социальных в</w:t>
      </w:r>
      <w:r w:rsidR="00E85394">
        <w:rPr>
          <w:rFonts w:ascii="Times New Roman" w:hAnsi="Times New Roman" w:cs="Times New Roman"/>
          <w:sz w:val="24"/>
          <w:szCs w:val="24"/>
        </w:rPr>
        <w:t>опросов, защиты прав студентов;</w:t>
      </w:r>
    </w:p>
    <w:p w:rsidR="005A5556" w:rsidRDefault="00187096" w:rsidP="00F644A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394">
        <w:rPr>
          <w:rFonts w:ascii="Times New Roman" w:hAnsi="Times New Roman" w:cs="Times New Roman"/>
          <w:sz w:val="24"/>
          <w:szCs w:val="24"/>
        </w:rPr>
        <w:t>планирует и осуществляет работу по проведению мероприятий социальной направленности</w:t>
      </w:r>
      <w:r w:rsidR="003F1F30" w:rsidRPr="00E85394">
        <w:rPr>
          <w:rFonts w:ascii="Times New Roman" w:hAnsi="Times New Roman" w:cs="Times New Roman"/>
          <w:sz w:val="24"/>
          <w:szCs w:val="24"/>
        </w:rPr>
        <w:t xml:space="preserve">; </w:t>
      </w:r>
      <w:r w:rsidRPr="00E85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C1" w:rsidRPr="005A5556" w:rsidRDefault="00187096" w:rsidP="00F644A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hAnsi="Times New Roman" w:cs="Times New Roman"/>
          <w:sz w:val="24"/>
          <w:szCs w:val="24"/>
        </w:rPr>
        <w:t>участвуе</w:t>
      </w:r>
      <w:r w:rsidR="00E248C1" w:rsidRPr="005A5556">
        <w:rPr>
          <w:rFonts w:ascii="Times New Roman" w:hAnsi="Times New Roman" w:cs="Times New Roman"/>
          <w:sz w:val="24"/>
          <w:szCs w:val="24"/>
        </w:rPr>
        <w:t>т в работе по профилактике</w:t>
      </w:r>
      <w:r w:rsidRPr="005A5556">
        <w:rPr>
          <w:rFonts w:ascii="Times New Roman" w:hAnsi="Times New Roman" w:cs="Times New Roman"/>
          <w:sz w:val="24"/>
          <w:szCs w:val="24"/>
        </w:rPr>
        <w:t xml:space="preserve"> правонарушений, в разрешении конфликтных ситуаций под руководством и при содействии </w:t>
      </w:r>
      <w:r w:rsidR="00E248C1" w:rsidRPr="005A5556">
        <w:rPr>
          <w:rFonts w:ascii="Times New Roman" w:hAnsi="Times New Roman" w:cs="Times New Roman"/>
          <w:sz w:val="24"/>
          <w:szCs w:val="24"/>
        </w:rPr>
        <w:t>органов управления Академии.</w:t>
      </w:r>
    </w:p>
    <w:p w:rsidR="00BD40BB" w:rsidRDefault="00A86F78" w:rsidP="006551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6.4. </w:t>
      </w:r>
      <w:r w:rsidR="001A4689">
        <w:rPr>
          <w:rFonts w:ascii="Times New Roman" w:hAnsi="Times New Roman" w:cs="Times New Roman"/>
          <w:b/>
          <w:sz w:val="24"/>
          <w:szCs w:val="24"/>
        </w:rPr>
        <w:t>Гражданско-патриотический сектор</w:t>
      </w:r>
      <w:r w:rsidRPr="00A86F78">
        <w:rPr>
          <w:rFonts w:ascii="Times New Roman" w:hAnsi="Times New Roman" w:cs="Times New Roman"/>
          <w:b/>
          <w:sz w:val="24"/>
          <w:szCs w:val="24"/>
        </w:rPr>
        <w:t>:</w:t>
      </w:r>
    </w:p>
    <w:p w:rsidR="005A5556" w:rsidRDefault="00BD40BB" w:rsidP="00F644AD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hAnsi="Times New Roman" w:cs="Times New Roman"/>
          <w:sz w:val="24"/>
          <w:szCs w:val="24"/>
        </w:rPr>
        <w:t xml:space="preserve">организует мероприятия по гражданско-патриотическому воспитанию;  </w:t>
      </w:r>
    </w:p>
    <w:p w:rsidR="005A5556" w:rsidRDefault="00BD40BB" w:rsidP="00F644AD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hAnsi="Times New Roman" w:cs="Times New Roman"/>
          <w:sz w:val="24"/>
          <w:szCs w:val="24"/>
        </w:rPr>
        <w:t>содействует развитию традиций Академии</w:t>
      </w:r>
      <w:r w:rsidR="006B1852" w:rsidRPr="005A5556">
        <w:rPr>
          <w:rFonts w:ascii="Times New Roman" w:hAnsi="Times New Roman" w:cs="Times New Roman"/>
          <w:sz w:val="24"/>
          <w:szCs w:val="24"/>
        </w:rPr>
        <w:t xml:space="preserve"> в вопросах воспитания у студентов высокой морали и нравственности, пропаганде активного и социально-ответственного образа жизни;</w:t>
      </w:r>
    </w:p>
    <w:p w:rsidR="005A5556" w:rsidRDefault="00BD40BB" w:rsidP="00F644AD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hAnsi="Times New Roman" w:cs="Times New Roman"/>
          <w:sz w:val="24"/>
          <w:szCs w:val="24"/>
        </w:rPr>
        <w:t xml:space="preserve">организует и проводит тематические праздники и акции, посвященные знаменательным датам Российской Федерации; </w:t>
      </w:r>
    </w:p>
    <w:p w:rsidR="005A5556" w:rsidRDefault="00BD40BB" w:rsidP="00F644AD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hAnsi="Times New Roman" w:cs="Times New Roman"/>
          <w:sz w:val="24"/>
          <w:szCs w:val="24"/>
        </w:rPr>
        <w:t xml:space="preserve">оказывает помощь  педагогическому коллективу в организации встреч с ветеранами Великой Отечественной войны; </w:t>
      </w:r>
    </w:p>
    <w:p w:rsidR="002C3E41" w:rsidRPr="005A5556" w:rsidRDefault="006B1852" w:rsidP="00F644AD">
      <w:pPr>
        <w:pStyle w:val="a3"/>
        <w:numPr>
          <w:ilvl w:val="0"/>
          <w:numId w:val="13"/>
        </w:numPr>
        <w:shd w:val="clear" w:color="auto" w:fill="FFFFFF"/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5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с органами управления Академии организует участие</w:t>
      </w:r>
      <w:r w:rsidR="002C3E41" w:rsidRPr="005A55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студентов</w:t>
      </w:r>
      <w:r w:rsidRPr="005A55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всех городских и областных мероприятиях гражданско-патриотического направления.</w:t>
      </w:r>
    </w:p>
    <w:p w:rsidR="002C3E41" w:rsidRDefault="002C3E41" w:rsidP="006551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3E41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3F1F30" w:rsidRPr="003F1F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Сектор волонтерской помощи:</w:t>
      </w:r>
    </w:p>
    <w:p w:rsidR="009C3165" w:rsidRDefault="00516FDA" w:rsidP="00F644AD">
      <w:pPr>
        <w:pStyle w:val="a3"/>
        <w:numPr>
          <w:ilvl w:val="0"/>
          <w:numId w:val="17"/>
        </w:numPr>
        <w:shd w:val="clear" w:color="auto" w:fill="FFFFFF"/>
        <w:tabs>
          <w:tab w:val="left" w:pos="5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фо</w:t>
      </w:r>
      <w:r w:rsidRPr="00516F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рмирует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коллективе ценностное отношение к волонтерской деятельности</w:t>
      </w:r>
      <w:r w:rsid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9C3165" w:rsidRDefault="009C3165" w:rsidP="00F644AD">
      <w:pPr>
        <w:pStyle w:val="a3"/>
        <w:numPr>
          <w:ilvl w:val="0"/>
          <w:numId w:val="17"/>
        </w:numPr>
        <w:shd w:val="clear" w:color="auto" w:fill="FFFFFF"/>
        <w:tabs>
          <w:tab w:val="left" w:pos="54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A2DEB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сотрудничестве с региональными волонтерскими организациями вовлекает студентов:</w:t>
      </w:r>
    </w:p>
    <w:p w:rsidR="00AA2DEB" w:rsidRPr="009C3165" w:rsidRDefault="009C3165" w:rsidP="00F644A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- </w:t>
      </w:r>
      <w:r w:rsidR="00516FDA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A2DEB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реализацию социально значимых для общества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добровольческих </w:t>
      </w:r>
      <w:r w:rsidR="00AA2DEB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проектов;</w:t>
      </w:r>
    </w:p>
    <w:p w:rsidR="00AA2DEB" w:rsidRPr="009C3165" w:rsidRDefault="009C3165" w:rsidP="00F644AD">
      <w:p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- </w:t>
      </w:r>
      <w:r w:rsidR="00AA2DEB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организацию социальной поддержки отдельным категориям граждан;</w:t>
      </w:r>
    </w:p>
    <w:p w:rsidR="00204B0B" w:rsidRPr="009C3165" w:rsidRDefault="009C3165" w:rsidP="00F644AD">
      <w:pPr>
        <w:shd w:val="clear" w:color="auto" w:fill="FFFFFF"/>
        <w:tabs>
          <w:tab w:val="left" w:pos="542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- </w:t>
      </w:r>
      <w:r w:rsidR="00516FDA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A2DEB" w:rsidRPr="009C31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оказание услуг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тем, кто в них нуждается.</w:t>
      </w:r>
    </w:p>
    <w:p w:rsidR="00B219D6" w:rsidRPr="00BF1ECC" w:rsidRDefault="00B219D6" w:rsidP="00B219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Обеспечение деятельности С</w:t>
      </w:r>
      <w:r w:rsidRPr="00BF1ECC">
        <w:rPr>
          <w:rFonts w:ascii="Times New Roman" w:hAnsi="Times New Roman" w:cs="Times New Roman"/>
          <w:b/>
          <w:sz w:val="24"/>
          <w:szCs w:val="24"/>
        </w:rPr>
        <w:t xml:space="preserve">туденческого совета </w:t>
      </w:r>
    </w:p>
    <w:p w:rsidR="00B219D6" w:rsidRPr="00CE525E" w:rsidRDefault="00B219D6" w:rsidP="00F64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1ECC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Академии</w:t>
      </w:r>
      <w:r w:rsidRPr="00CE525E">
        <w:rPr>
          <w:rFonts w:ascii="Times New Roman" w:hAnsi="Times New Roman" w:cs="Times New Roman"/>
          <w:sz w:val="24"/>
          <w:szCs w:val="24"/>
        </w:rPr>
        <w:t xml:space="preserve"> предоставляют средства, необходимы</w:t>
      </w:r>
      <w:r>
        <w:rPr>
          <w:rFonts w:ascii="Times New Roman" w:hAnsi="Times New Roman" w:cs="Times New Roman"/>
          <w:sz w:val="24"/>
          <w:szCs w:val="24"/>
        </w:rPr>
        <w:t>е для обеспечения деятельности С</w:t>
      </w:r>
      <w:r w:rsidRPr="00CE525E">
        <w:rPr>
          <w:rFonts w:ascii="Times New Roman" w:hAnsi="Times New Roman" w:cs="Times New Roman"/>
          <w:sz w:val="24"/>
          <w:szCs w:val="24"/>
        </w:rPr>
        <w:t xml:space="preserve">туденческого совета. Одновременно с </w:t>
      </w:r>
      <w:r>
        <w:rPr>
          <w:rFonts w:ascii="Times New Roman" w:hAnsi="Times New Roman" w:cs="Times New Roman"/>
          <w:sz w:val="24"/>
          <w:szCs w:val="24"/>
        </w:rPr>
        <w:t>этим Студенческий совет</w:t>
      </w:r>
      <w:r w:rsidRPr="00CE525E">
        <w:rPr>
          <w:rFonts w:ascii="Times New Roman" w:hAnsi="Times New Roman" w:cs="Times New Roman"/>
          <w:sz w:val="24"/>
          <w:szCs w:val="24"/>
        </w:rPr>
        <w:t xml:space="preserve"> имеет право привлекать личные нефинансовые средства членов Студенческого совета, студентов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CE525E">
        <w:rPr>
          <w:rFonts w:ascii="Times New Roman" w:hAnsi="Times New Roman" w:cs="Times New Roman"/>
          <w:sz w:val="24"/>
          <w:szCs w:val="24"/>
        </w:rPr>
        <w:t xml:space="preserve"> (реквизит</w:t>
      </w:r>
      <w:r>
        <w:rPr>
          <w:rFonts w:ascii="Times New Roman" w:hAnsi="Times New Roman" w:cs="Times New Roman"/>
          <w:sz w:val="24"/>
          <w:szCs w:val="24"/>
        </w:rPr>
        <w:t>, инвентарь и т.п.).</w:t>
      </w:r>
    </w:p>
    <w:p w:rsidR="00B219D6" w:rsidRPr="00CE525E" w:rsidRDefault="00B219D6" w:rsidP="00F64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1ECC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С</w:t>
      </w:r>
      <w:r w:rsidRPr="00CE525E">
        <w:rPr>
          <w:rFonts w:ascii="Times New Roman" w:hAnsi="Times New Roman" w:cs="Times New Roman"/>
          <w:sz w:val="24"/>
          <w:szCs w:val="24"/>
        </w:rPr>
        <w:t xml:space="preserve">туденческого совета органы управления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Pr="00CE525E">
        <w:rPr>
          <w:rFonts w:ascii="Times New Roman" w:hAnsi="Times New Roman" w:cs="Times New Roman"/>
          <w:sz w:val="24"/>
          <w:szCs w:val="24"/>
        </w:rPr>
        <w:t xml:space="preserve"> предоставляют в безво</w:t>
      </w:r>
      <w:r>
        <w:rPr>
          <w:rFonts w:ascii="Times New Roman" w:hAnsi="Times New Roman" w:cs="Times New Roman"/>
          <w:sz w:val="24"/>
          <w:szCs w:val="24"/>
        </w:rPr>
        <w:t>змездное пользование помещения</w:t>
      </w:r>
      <w:r w:rsidRPr="00CE525E">
        <w:rPr>
          <w:rFonts w:ascii="Times New Roman" w:hAnsi="Times New Roman" w:cs="Times New Roman"/>
          <w:sz w:val="24"/>
          <w:szCs w:val="24"/>
        </w:rPr>
        <w:t>, средства связи, оргтехнику и другие необходимые материалы, средства и оборудование.</w:t>
      </w:r>
    </w:p>
    <w:p w:rsidR="00362CDC" w:rsidRPr="00AA3989" w:rsidRDefault="00362CDC" w:rsidP="006551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CDC" w:rsidRPr="00AA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0A"/>
    <w:multiLevelType w:val="hybridMultilevel"/>
    <w:tmpl w:val="01D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E6F"/>
    <w:multiLevelType w:val="hybridMultilevel"/>
    <w:tmpl w:val="6AC4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527B"/>
    <w:multiLevelType w:val="multilevel"/>
    <w:tmpl w:val="58A878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F802DAD"/>
    <w:multiLevelType w:val="hybridMultilevel"/>
    <w:tmpl w:val="38E2BE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905EF3"/>
    <w:multiLevelType w:val="hybridMultilevel"/>
    <w:tmpl w:val="C7DA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0D6"/>
    <w:multiLevelType w:val="hybridMultilevel"/>
    <w:tmpl w:val="7A9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232A3"/>
    <w:multiLevelType w:val="hybridMultilevel"/>
    <w:tmpl w:val="A3E8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5234"/>
    <w:multiLevelType w:val="hybridMultilevel"/>
    <w:tmpl w:val="9C4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1E10"/>
    <w:multiLevelType w:val="hybridMultilevel"/>
    <w:tmpl w:val="17E6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6602D"/>
    <w:multiLevelType w:val="hybridMultilevel"/>
    <w:tmpl w:val="D67E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56F83"/>
    <w:multiLevelType w:val="multilevel"/>
    <w:tmpl w:val="771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D318D"/>
    <w:multiLevelType w:val="multilevel"/>
    <w:tmpl w:val="35A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B5798C"/>
    <w:multiLevelType w:val="hybridMultilevel"/>
    <w:tmpl w:val="794A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C08F1"/>
    <w:multiLevelType w:val="hybridMultilevel"/>
    <w:tmpl w:val="7DD26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C80654C"/>
    <w:multiLevelType w:val="hybridMultilevel"/>
    <w:tmpl w:val="B19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72201"/>
    <w:multiLevelType w:val="hybridMultilevel"/>
    <w:tmpl w:val="7350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6408D"/>
    <w:multiLevelType w:val="multilevel"/>
    <w:tmpl w:val="5EC0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6"/>
    <w:rsid w:val="00006F25"/>
    <w:rsid w:val="000207D5"/>
    <w:rsid w:val="00070999"/>
    <w:rsid w:val="000C5408"/>
    <w:rsid w:val="000D4C14"/>
    <w:rsid w:val="00121246"/>
    <w:rsid w:val="00173736"/>
    <w:rsid w:val="00175128"/>
    <w:rsid w:val="00187096"/>
    <w:rsid w:val="001A4689"/>
    <w:rsid w:val="001B46D0"/>
    <w:rsid w:val="001D2200"/>
    <w:rsid w:val="00204B0B"/>
    <w:rsid w:val="002C3E41"/>
    <w:rsid w:val="003323B5"/>
    <w:rsid w:val="00344721"/>
    <w:rsid w:val="00362CDC"/>
    <w:rsid w:val="00364E13"/>
    <w:rsid w:val="003735C7"/>
    <w:rsid w:val="00387971"/>
    <w:rsid w:val="003D7BB4"/>
    <w:rsid w:val="003F1F30"/>
    <w:rsid w:val="00447F71"/>
    <w:rsid w:val="00486069"/>
    <w:rsid w:val="004F5728"/>
    <w:rsid w:val="00511FB0"/>
    <w:rsid w:val="00516FDA"/>
    <w:rsid w:val="005A5556"/>
    <w:rsid w:val="005D1E71"/>
    <w:rsid w:val="00646B60"/>
    <w:rsid w:val="0065518A"/>
    <w:rsid w:val="006B1852"/>
    <w:rsid w:val="007A41FD"/>
    <w:rsid w:val="007F3B61"/>
    <w:rsid w:val="008111BD"/>
    <w:rsid w:val="00842CB9"/>
    <w:rsid w:val="00860AA9"/>
    <w:rsid w:val="00875932"/>
    <w:rsid w:val="00887B07"/>
    <w:rsid w:val="009746D2"/>
    <w:rsid w:val="009C3165"/>
    <w:rsid w:val="00A54CFA"/>
    <w:rsid w:val="00A80848"/>
    <w:rsid w:val="00A86F78"/>
    <w:rsid w:val="00AA2DEB"/>
    <w:rsid w:val="00AA3989"/>
    <w:rsid w:val="00AD2B25"/>
    <w:rsid w:val="00B119C3"/>
    <w:rsid w:val="00B219D6"/>
    <w:rsid w:val="00B64ACF"/>
    <w:rsid w:val="00B84617"/>
    <w:rsid w:val="00B919FE"/>
    <w:rsid w:val="00BD40BB"/>
    <w:rsid w:val="00BF1ECC"/>
    <w:rsid w:val="00BF40F3"/>
    <w:rsid w:val="00C01540"/>
    <w:rsid w:val="00C30FA0"/>
    <w:rsid w:val="00C8596B"/>
    <w:rsid w:val="00CE525E"/>
    <w:rsid w:val="00D73115"/>
    <w:rsid w:val="00D8401C"/>
    <w:rsid w:val="00D97CD5"/>
    <w:rsid w:val="00DA1A8F"/>
    <w:rsid w:val="00E248C1"/>
    <w:rsid w:val="00E341E9"/>
    <w:rsid w:val="00E56ACC"/>
    <w:rsid w:val="00E77B49"/>
    <w:rsid w:val="00E85394"/>
    <w:rsid w:val="00F3362B"/>
    <w:rsid w:val="00F61964"/>
    <w:rsid w:val="00F644AD"/>
    <w:rsid w:val="00F657B6"/>
    <w:rsid w:val="00F90D6B"/>
    <w:rsid w:val="00FB1D0C"/>
    <w:rsid w:val="00FC44F3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CC"/>
    <w:pPr>
      <w:ind w:left="720"/>
      <w:contextualSpacing/>
    </w:pPr>
  </w:style>
  <w:style w:type="paragraph" w:styleId="a4">
    <w:name w:val="Title"/>
    <w:basedOn w:val="a"/>
    <w:link w:val="a5"/>
    <w:qFormat/>
    <w:rsid w:val="00BF4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character" w:customStyle="1" w:styleId="a5">
    <w:name w:val="Название Знак"/>
    <w:basedOn w:val="a0"/>
    <w:link w:val="a4"/>
    <w:rsid w:val="00BF40F3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3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CC"/>
    <w:pPr>
      <w:ind w:left="720"/>
      <w:contextualSpacing/>
    </w:pPr>
  </w:style>
  <w:style w:type="paragraph" w:styleId="a4">
    <w:name w:val="Title"/>
    <w:basedOn w:val="a"/>
    <w:link w:val="a5"/>
    <w:qFormat/>
    <w:rsid w:val="00BF40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character" w:customStyle="1" w:styleId="a5">
    <w:name w:val="Название Знак"/>
    <w:basedOn w:val="a0"/>
    <w:link w:val="a4"/>
    <w:rsid w:val="00BF40F3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4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0CB8-2F4E-4842-AAC2-871B49D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РС-2</dc:creator>
  <cp:lastModifiedBy>РС-2</cp:lastModifiedBy>
  <cp:revision>58</cp:revision>
  <dcterms:created xsi:type="dcterms:W3CDTF">2019-11-08T08:34:00Z</dcterms:created>
  <dcterms:modified xsi:type="dcterms:W3CDTF">2019-12-23T09:52:00Z</dcterms:modified>
</cp:coreProperties>
</file>